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B11" w:rsidRDefault="00313B11">
      <w:pPr>
        <w:rPr>
          <w:b/>
        </w:rPr>
      </w:pPr>
      <w:r w:rsidRPr="00313B11">
        <w:rPr>
          <w:b/>
        </w:rPr>
        <w:t>Projekt</w:t>
      </w:r>
      <w:r w:rsidR="00B65325">
        <w:rPr>
          <w:b/>
        </w:rPr>
        <w:t xml:space="preserve"> zur </w:t>
      </w:r>
      <w:r w:rsidR="005364BB">
        <w:rPr>
          <w:b/>
        </w:rPr>
        <w:t>O</w:t>
      </w:r>
      <w:r w:rsidRPr="00313B11">
        <w:rPr>
          <w:b/>
        </w:rPr>
        <w:t>r</w:t>
      </w:r>
      <w:r w:rsidR="00B65325">
        <w:rPr>
          <w:b/>
        </w:rPr>
        <w:t>ientierung in der Phase Übergang Schule - Beruf</w:t>
      </w:r>
    </w:p>
    <w:tbl>
      <w:tblPr>
        <w:tblStyle w:val="Tabellengitternetz"/>
        <w:tblW w:w="0" w:type="auto"/>
        <w:tblLook w:val="04A0"/>
      </w:tblPr>
      <w:tblGrid>
        <w:gridCol w:w="2128"/>
        <w:gridCol w:w="2516"/>
        <w:gridCol w:w="4568"/>
      </w:tblGrid>
      <w:tr w:rsidR="00313B11" w:rsidTr="005364BB">
        <w:tc>
          <w:tcPr>
            <w:tcW w:w="2128" w:type="dxa"/>
          </w:tcPr>
          <w:p w:rsidR="00313B11" w:rsidRDefault="00313B11">
            <w:r>
              <w:t>Name des Projekts</w:t>
            </w:r>
          </w:p>
          <w:p w:rsidR="005364BB" w:rsidRDefault="005364BB"/>
        </w:tc>
        <w:tc>
          <w:tcPr>
            <w:tcW w:w="7084" w:type="dxa"/>
            <w:gridSpan w:val="2"/>
          </w:tcPr>
          <w:p w:rsidR="00313B11" w:rsidRPr="00861ACF" w:rsidRDefault="005B70D0">
            <w:pPr>
              <w:rPr>
                <w:b/>
              </w:rPr>
            </w:pPr>
            <w:r>
              <w:rPr>
                <w:b/>
              </w:rPr>
              <w:t xml:space="preserve">Kennenlernen der Reha </w:t>
            </w:r>
            <w:r w:rsidR="003069BD">
              <w:rPr>
                <w:b/>
              </w:rPr>
              <w:t>–</w:t>
            </w:r>
            <w:r>
              <w:rPr>
                <w:b/>
              </w:rPr>
              <w:t xml:space="preserve"> Ausbildung</w:t>
            </w:r>
            <w:r w:rsidR="003069BD">
              <w:rPr>
                <w:b/>
              </w:rPr>
              <w:t xml:space="preserve"> </w:t>
            </w:r>
          </w:p>
        </w:tc>
      </w:tr>
      <w:tr w:rsidR="00313B11" w:rsidTr="005364BB">
        <w:tc>
          <w:tcPr>
            <w:tcW w:w="2128" w:type="dxa"/>
          </w:tcPr>
          <w:p w:rsidR="00313B11" w:rsidRDefault="00313B11">
            <w:r>
              <w:t>Zielsetzung</w:t>
            </w:r>
          </w:p>
          <w:p w:rsidR="005364BB" w:rsidRDefault="005364BB"/>
        </w:tc>
        <w:tc>
          <w:tcPr>
            <w:tcW w:w="7084" w:type="dxa"/>
            <w:gridSpan w:val="2"/>
          </w:tcPr>
          <w:p w:rsidR="009A7F97" w:rsidRDefault="003069BD">
            <w:r>
              <w:t>Schüler*innen</w:t>
            </w:r>
            <w:r w:rsidR="0032675C">
              <w:t xml:space="preserve"> lernen </w:t>
            </w:r>
            <w:r>
              <w:t>Voraussetzungen und Ablauf einer Reha – Ausbildung sowie entsprechende Ausbildungsberufe kennen</w:t>
            </w:r>
          </w:p>
          <w:p w:rsidR="009A7F97" w:rsidRDefault="009A7F97"/>
        </w:tc>
      </w:tr>
      <w:tr w:rsidR="005364BB" w:rsidTr="005364BB">
        <w:trPr>
          <w:trHeight w:val="210"/>
        </w:trPr>
        <w:tc>
          <w:tcPr>
            <w:tcW w:w="2128" w:type="dxa"/>
            <w:vMerge w:val="restart"/>
          </w:tcPr>
          <w:p w:rsidR="005364BB" w:rsidRDefault="005364BB">
            <w:r>
              <w:t>Rahmenbedingungen</w:t>
            </w:r>
          </w:p>
          <w:p w:rsidR="005364BB" w:rsidRDefault="005364BB"/>
        </w:tc>
        <w:tc>
          <w:tcPr>
            <w:tcW w:w="2516" w:type="dxa"/>
          </w:tcPr>
          <w:p w:rsidR="005364BB" w:rsidRDefault="005364BB">
            <w:r>
              <w:t>Klasse</w:t>
            </w:r>
          </w:p>
          <w:p w:rsidR="005364BB" w:rsidRDefault="005364BB"/>
        </w:tc>
        <w:tc>
          <w:tcPr>
            <w:tcW w:w="4568" w:type="dxa"/>
          </w:tcPr>
          <w:p w:rsidR="005364BB" w:rsidRDefault="00861ACF">
            <w:r>
              <w:t>9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 w:rsidP="005364BB">
            <w:r>
              <w:t>Teilnehmerkreis</w:t>
            </w:r>
          </w:p>
          <w:p w:rsidR="005364BB" w:rsidRDefault="005364BB"/>
        </w:tc>
        <w:tc>
          <w:tcPr>
            <w:tcW w:w="4568" w:type="dxa"/>
          </w:tcPr>
          <w:p w:rsidR="005364BB" w:rsidRDefault="00861ACF">
            <w:r>
              <w:t xml:space="preserve">Schüler*innen mit </w:t>
            </w:r>
            <w:proofErr w:type="spellStart"/>
            <w:r>
              <w:t>sonderpädagogischem</w:t>
            </w:r>
            <w:proofErr w:type="spellEnd"/>
            <w:r>
              <w:t xml:space="preserve"> Unter-stützungsbedarf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 w:rsidP="005364BB">
            <w:r>
              <w:t>Teilnehmerzahl</w:t>
            </w:r>
          </w:p>
          <w:p w:rsidR="005364BB" w:rsidRDefault="005364BB"/>
        </w:tc>
        <w:tc>
          <w:tcPr>
            <w:tcW w:w="4568" w:type="dxa"/>
          </w:tcPr>
          <w:p w:rsidR="005364BB" w:rsidRDefault="00861ACF">
            <w:r>
              <w:t>Gruppe bis ca. 15 Personen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F4240F">
            <w:r>
              <w:t>z</w:t>
            </w:r>
            <w:r w:rsidR="005364BB">
              <w:t>eitlicher Umfang</w:t>
            </w:r>
          </w:p>
          <w:p w:rsidR="005364BB" w:rsidRDefault="005364BB"/>
        </w:tc>
        <w:tc>
          <w:tcPr>
            <w:tcW w:w="4568" w:type="dxa"/>
          </w:tcPr>
          <w:p w:rsidR="005364BB" w:rsidRDefault="003069BD" w:rsidP="003069BD">
            <w:r>
              <w:t>e</w:t>
            </w:r>
            <w:r w:rsidR="00861ACF">
              <w:t>in</w:t>
            </w:r>
            <w:r>
              <w:t>e Doppelstunde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 w:rsidP="005364BB">
            <w:r>
              <w:t>Raumbedarf</w:t>
            </w:r>
          </w:p>
          <w:p w:rsidR="005364BB" w:rsidRDefault="005364BB"/>
        </w:tc>
        <w:tc>
          <w:tcPr>
            <w:tcW w:w="4568" w:type="dxa"/>
          </w:tcPr>
          <w:p w:rsidR="005364BB" w:rsidRDefault="003069BD">
            <w:r>
              <w:t>Klassenraum</w:t>
            </w:r>
          </w:p>
        </w:tc>
      </w:tr>
      <w:tr w:rsidR="00F4240F" w:rsidTr="005364BB">
        <w:trPr>
          <w:trHeight w:val="205"/>
        </w:trPr>
        <w:tc>
          <w:tcPr>
            <w:tcW w:w="2128" w:type="dxa"/>
            <w:vMerge/>
          </w:tcPr>
          <w:p w:rsidR="00F4240F" w:rsidRDefault="00F4240F"/>
        </w:tc>
        <w:tc>
          <w:tcPr>
            <w:tcW w:w="2516" w:type="dxa"/>
          </w:tcPr>
          <w:p w:rsidR="00F4240F" w:rsidRDefault="00F4240F" w:rsidP="005364BB">
            <w:r>
              <w:t>sächliche Bedingungen</w:t>
            </w:r>
          </w:p>
          <w:p w:rsidR="00F4240F" w:rsidRDefault="00F4240F" w:rsidP="005364BB"/>
        </w:tc>
        <w:tc>
          <w:tcPr>
            <w:tcW w:w="4568" w:type="dxa"/>
          </w:tcPr>
          <w:p w:rsidR="00F4240F" w:rsidRDefault="003069BD">
            <w:r>
              <w:t>Beamer oder Whiteboard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F4240F" w:rsidP="005364BB">
            <w:r>
              <w:t>p</w:t>
            </w:r>
            <w:r w:rsidR="005364BB">
              <w:t>ersonelle Bedingungen</w:t>
            </w:r>
          </w:p>
          <w:p w:rsidR="005364BB" w:rsidRDefault="005364BB"/>
        </w:tc>
        <w:tc>
          <w:tcPr>
            <w:tcW w:w="4568" w:type="dxa"/>
          </w:tcPr>
          <w:p w:rsidR="005364BB" w:rsidRDefault="00861ACF">
            <w:r>
              <w:t>Aufsichtsführung durch eine Lehrkraft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>
            <w:r>
              <w:t>Kooperationspartner</w:t>
            </w:r>
          </w:p>
          <w:p w:rsidR="005364BB" w:rsidRDefault="005364BB"/>
        </w:tc>
        <w:tc>
          <w:tcPr>
            <w:tcW w:w="4568" w:type="dxa"/>
          </w:tcPr>
          <w:p w:rsidR="005364BB" w:rsidRDefault="00861ACF">
            <w:r>
              <w:t>INAB – Ausbildungs- und Beschäftigungsgesellschaft</w:t>
            </w:r>
          </w:p>
        </w:tc>
      </w:tr>
      <w:tr w:rsidR="00313B11" w:rsidTr="005364BB">
        <w:tc>
          <w:tcPr>
            <w:tcW w:w="2128" w:type="dxa"/>
          </w:tcPr>
          <w:p w:rsidR="00313B11" w:rsidRDefault="005364BB">
            <w:r>
              <w:t>Kurzbeschreibung des Projekts</w:t>
            </w:r>
          </w:p>
        </w:tc>
        <w:tc>
          <w:tcPr>
            <w:tcW w:w="7084" w:type="dxa"/>
            <w:gridSpan w:val="2"/>
          </w:tcPr>
          <w:p w:rsidR="00313B11" w:rsidRDefault="003069BD">
            <w:r>
              <w:t xml:space="preserve">Zwei Mitarbeiter*innen der INAB, die in der Reha – Ausbildung tätig sind, besuchen die Lerngruppe und lernen die Schüler*innen zunächst durch interaktive Übungen und ein Gespräch kennen. </w:t>
            </w:r>
            <w:r w:rsidR="00861ACF">
              <w:t>In einem einführenden Vortr</w:t>
            </w:r>
            <w:r w:rsidR="0032675C">
              <w:t>ag, unterstützt durch eine PPT,</w:t>
            </w:r>
            <w:r w:rsidR="00861ACF">
              <w:t xml:space="preserve"> werden Vorausse</w:t>
            </w:r>
            <w:r w:rsidR="0032675C">
              <w:t>tzungen und</w:t>
            </w:r>
            <w:r w:rsidR="00876911">
              <w:t xml:space="preserve"> </w:t>
            </w:r>
            <w:r w:rsidR="00861ACF">
              <w:t xml:space="preserve">Ablauf </w:t>
            </w:r>
            <w:r w:rsidR="0032675C">
              <w:t xml:space="preserve">einer Reha – Ausbildung </w:t>
            </w:r>
            <w:r w:rsidR="00876911">
              <w:t xml:space="preserve">dargestellt. </w:t>
            </w:r>
            <w:r w:rsidR="0032675C">
              <w:t xml:space="preserve">Nach einem Überblick über Ausbildungsberufe, in denen in der Region ausgebildet wird, werden die Wunschberufe der Schüler*innen vertiefend erläutert. </w:t>
            </w:r>
          </w:p>
          <w:p w:rsidR="0032675C" w:rsidRDefault="0032675C">
            <w:r>
              <w:t>PPT und Steckbriefe der Ausbildungsberufe werden der Schule digital und in Papierform zur Verfügung gestellt.</w:t>
            </w:r>
          </w:p>
          <w:p w:rsidR="009A7F97" w:rsidRDefault="009A7F97"/>
          <w:p w:rsidR="009A7F97" w:rsidRDefault="009A7F97">
            <w:bookmarkStart w:id="0" w:name="_GoBack"/>
            <w:bookmarkEnd w:id="0"/>
          </w:p>
        </w:tc>
      </w:tr>
      <w:tr w:rsidR="005364BB" w:rsidTr="005364BB">
        <w:tc>
          <w:tcPr>
            <w:tcW w:w="2128" w:type="dxa"/>
          </w:tcPr>
          <w:p w:rsidR="005364BB" w:rsidRDefault="005364BB">
            <w:r>
              <w:t>Kontaktadresse</w:t>
            </w:r>
          </w:p>
          <w:p w:rsidR="005364BB" w:rsidRDefault="005364BB"/>
        </w:tc>
        <w:tc>
          <w:tcPr>
            <w:tcW w:w="7084" w:type="dxa"/>
            <w:gridSpan w:val="2"/>
          </w:tcPr>
          <w:p w:rsidR="005364BB" w:rsidRDefault="00876911">
            <w:proofErr w:type="spellStart"/>
            <w:r>
              <w:t>inab</w:t>
            </w:r>
            <w:proofErr w:type="spellEnd"/>
            <w:r>
              <w:t xml:space="preserve">  Ausbildungs- und Beschäftigungsgesellschaft des </w:t>
            </w:r>
            <w:proofErr w:type="spellStart"/>
            <w:r>
              <w:t>bfw</w:t>
            </w:r>
            <w:proofErr w:type="spellEnd"/>
            <w:r>
              <w:t xml:space="preserve"> mbH</w:t>
            </w:r>
          </w:p>
          <w:p w:rsidR="00876911" w:rsidRDefault="003069BD">
            <w:r>
              <w:t>Frau Herzog</w:t>
            </w:r>
          </w:p>
          <w:p w:rsidR="00876911" w:rsidRDefault="003069BD">
            <w:proofErr w:type="spellStart"/>
            <w:r>
              <w:t>Sedanstr</w:t>
            </w:r>
            <w:proofErr w:type="spellEnd"/>
            <w:r>
              <w:t>. 24</w:t>
            </w:r>
            <w:r w:rsidR="00876911">
              <w:t xml:space="preserve">, </w:t>
            </w:r>
            <w:r>
              <w:t>58507</w:t>
            </w:r>
            <w:r w:rsidR="00876911">
              <w:t xml:space="preserve"> Lüdenscheid</w:t>
            </w:r>
          </w:p>
          <w:p w:rsidR="00876911" w:rsidRDefault="00876911">
            <w:r>
              <w:t>Tel. 02351</w:t>
            </w:r>
            <w:r w:rsidR="003069BD">
              <w:t>-6611613</w:t>
            </w:r>
          </w:p>
          <w:p w:rsidR="00876911" w:rsidRDefault="00876911"/>
          <w:p w:rsidR="00876911" w:rsidRDefault="00876911">
            <w:proofErr w:type="spellStart"/>
            <w:r>
              <w:t>Humboldtschule</w:t>
            </w:r>
            <w:proofErr w:type="spellEnd"/>
            <w:r>
              <w:t xml:space="preserve"> </w:t>
            </w:r>
            <w:proofErr w:type="spellStart"/>
            <w:r>
              <w:t>Halver</w:t>
            </w:r>
            <w:proofErr w:type="spellEnd"/>
          </w:p>
          <w:p w:rsidR="00876911" w:rsidRDefault="00876911">
            <w:r>
              <w:t>Tel. 02353-611996-0</w:t>
            </w:r>
          </w:p>
          <w:p w:rsidR="00876911" w:rsidRDefault="00876911">
            <w:r>
              <w:t>Frau Clever</w:t>
            </w:r>
          </w:p>
          <w:p w:rsidR="009A7F97" w:rsidRDefault="009A7F97"/>
          <w:p w:rsidR="009A7F97" w:rsidRDefault="009A7F97"/>
        </w:tc>
      </w:tr>
    </w:tbl>
    <w:p w:rsidR="00313B11" w:rsidRPr="00313B11" w:rsidRDefault="00313B11"/>
    <w:p w:rsidR="00313B11" w:rsidRPr="00313B11" w:rsidRDefault="00313B11">
      <w:pPr>
        <w:rPr>
          <w:b/>
        </w:rPr>
      </w:pPr>
    </w:p>
    <w:sectPr w:rsidR="00313B11" w:rsidRPr="00313B11" w:rsidSect="00D5685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313B11"/>
    <w:rsid w:val="003069BD"/>
    <w:rsid w:val="00313B11"/>
    <w:rsid w:val="0032675C"/>
    <w:rsid w:val="005364BB"/>
    <w:rsid w:val="005B70D0"/>
    <w:rsid w:val="006B3D33"/>
    <w:rsid w:val="00861ACF"/>
    <w:rsid w:val="00876911"/>
    <w:rsid w:val="009A7F97"/>
    <w:rsid w:val="009F3C25"/>
    <w:rsid w:val="00A95FEA"/>
    <w:rsid w:val="00AB4D81"/>
    <w:rsid w:val="00B65325"/>
    <w:rsid w:val="00D56858"/>
    <w:rsid w:val="00F42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5685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313B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13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Clever Ilse</dc:creator>
  <cp:lastModifiedBy>HP</cp:lastModifiedBy>
  <cp:revision>2</cp:revision>
  <cp:lastPrinted>2017-09-08T08:08:00Z</cp:lastPrinted>
  <dcterms:created xsi:type="dcterms:W3CDTF">2020-04-07T09:06:00Z</dcterms:created>
  <dcterms:modified xsi:type="dcterms:W3CDTF">2020-04-07T09:06:00Z</dcterms:modified>
</cp:coreProperties>
</file>